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1AC6" w:rsidRPr="006B1C2F" w:rsidRDefault="003E1AC6" w:rsidP="004411B9">
      <w:pPr>
        <w:spacing w:line="360" w:lineRule="auto"/>
        <w:rPr>
          <w:sz w:val="16"/>
          <w:szCs w:val="16"/>
        </w:rPr>
      </w:pPr>
    </w:p>
    <w:p w:rsidR="003E1AC6" w:rsidRPr="000F5B16" w:rsidRDefault="003E1AC6" w:rsidP="000F5B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cs="Arial"/>
          <w:color w:val="984806"/>
          <w:sz w:val="20"/>
        </w:rPr>
      </w:pPr>
      <w:r w:rsidRPr="006B1C2F">
        <w:rPr>
          <w:sz w:val="20"/>
        </w:rPr>
        <w:t>District Rocky Mountain held</w:t>
      </w:r>
      <w:r>
        <w:rPr>
          <w:sz w:val="20"/>
        </w:rPr>
        <w:t xml:space="preserve"> </w:t>
      </w:r>
      <w:r w:rsidR="00E231ED">
        <w:rPr>
          <w:sz w:val="20"/>
        </w:rPr>
        <w:t>its</w:t>
      </w:r>
      <w:r w:rsidR="00C42D7E">
        <w:rPr>
          <w:sz w:val="20"/>
        </w:rPr>
        <w:t xml:space="preserve"> </w:t>
      </w:r>
      <w:r w:rsidR="00DB3DE0">
        <w:rPr>
          <w:sz w:val="20"/>
        </w:rPr>
        <w:t>spring</w:t>
      </w:r>
      <w:r>
        <w:rPr>
          <w:sz w:val="20"/>
        </w:rPr>
        <w:t xml:space="preserve"> meeting</w:t>
      </w:r>
      <w:r w:rsidRPr="006B1C2F">
        <w:rPr>
          <w:sz w:val="20"/>
        </w:rPr>
        <w:t xml:space="preserve"> at the </w:t>
      </w:r>
      <w:r w:rsidR="00DB3DE0">
        <w:rPr>
          <w:sz w:val="20"/>
        </w:rPr>
        <w:t>Anheuser Busch B</w:t>
      </w:r>
      <w:r w:rsidR="006A1233">
        <w:rPr>
          <w:sz w:val="20"/>
        </w:rPr>
        <w:t>rewery</w:t>
      </w:r>
      <w:r>
        <w:rPr>
          <w:sz w:val="20"/>
        </w:rPr>
        <w:t xml:space="preserve"> </w:t>
      </w:r>
      <w:r w:rsidR="00DB3DE0">
        <w:rPr>
          <w:sz w:val="20"/>
        </w:rPr>
        <w:t>in Fort Collins</w:t>
      </w:r>
      <w:r>
        <w:rPr>
          <w:sz w:val="20"/>
        </w:rPr>
        <w:t xml:space="preserve"> </w:t>
      </w:r>
      <w:r w:rsidRPr="006B1C2F">
        <w:rPr>
          <w:sz w:val="20"/>
        </w:rPr>
        <w:t xml:space="preserve">on </w:t>
      </w:r>
      <w:r w:rsidR="00DB3DE0">
        <w:rPr>
          <w:sz w:val="20"/>
        </w:rPr>
        <w:t>April</w:t>
      </w:r>
      <w:r w:rsidR="006A1233">
        <w:rPr>
          <w:sz w:val="20"/>
        </w:rPr>
        <w:t xml:space="preserve"> </w:t>
      </w:r>
      <w:r w:rsidR="00DB3DE0">
        <w:rPr>
          <w:sz w:val="20"/>
        </w:rPr>
        <w:t>11</w:t>
      </w:r>
      <w:r w:rsidR="00BB7329" w:rsidRPr="00BB7329">
        <w:rPr>
          <w:sz w:val="20"/>
          <w:vertAlign w:val="superscript"/>
        </w:rPr>
        <w:t>th</w:t>
      </w:r>
      <w:r w:rsidRPr="006B1C2F">
        <w:rPr>
          <w:sz w:val="20"/>
        </w:rPr>
        <w:t xml:space="preserve">. </w:t>
      </w:r>
      <w:r>
        <w:rPr>
          <w:sz w:val="20"/>
        </w:rPr>
        <w:t xml:space="preserve"> </w:t>
      </w:r>
      <w:r w:rsidR="00DB3DE0">
        <w:rPr>
          <w:sz w:val="20"/>
        </w:rPr>
        <w:t>Anders Nielsen, a student of the Brew Master program at the Scandinavian School of Brewing</w:t>
      </w:r>
      <w:r w:rsidR="00B648E0">
        <w:rPr>
          <w:sz w:val="20"/>
        </w:rPr>
        <w:t>,</w:t>
      </w:r>
      <w:r w:rsidR="00BB7329">
        <w:rPr>
          <w:sz w:val="20"/>
        </w:rPr>
        <w:t xml:space="preserve"> </w:t>
      </w:r>
      <w:r>
        <w:rPr>
          <w:sz w:val="20"/>
        </w:rPr>
        <w:t xml:space="preserve">spoke </w:t>
      </w:r>
      <w:r w:rsidR="000F5B16">
        <w:rPr>
          <w:sz w:val="20"/>
        </w:rPr>
        <w:t>on the subject of “</w:t>
      </w:r>
      <w:r w:rsidR="00DB3DE0">
        <w:rPr>
          <w:sz w:val="20"/>
        </w:rPr>
        <w:t xml:space="preserve">Brewery Student </w:t>
      </w:r>
      <w:proofErr w:type="gramStart"/>
      <w:r w:rsidR="00DB3DE0">
        <w:rPr>
          <w:sz w:val="20"/>
        </w:rPr>
        <w:t>Beyond</w:t>
      </w:r>
      <w:proofErr w:type="gramEnd"/>
      <w:r w:rsidR="00DB3DE0">
        <w:rPr>
          <w:sz w:val="20"/>
        </w:rPr>
        <w:t xml:space="preserve"> Borders</w:t>
      </w:r>
      <w:r>
        <w:rPr>
          <w:sz w:val="20"/>
        </w:rPr>
        <w:t>.</w:t>
      </w:r>
      <w:r w:rsidR="000F5B16">
        <w:rPr>
          <w:sz w:val="20"/>
        </w:rPr>
        <w:t>”</w:t>
      </w:r>
      <w:r w:rsidR="00487162">
        <w:rPr>
          <w:sz w:val="20"/>
        </w:rPr>
        <w:t xml:space="preserve">  </w:t>
      </w:r>
      <w:r w:rsidR="00DB3DE0">
        <w:rPr>
          <w:sz w:val="20"/>
        </w:rPr>
        <w:t>Over 100 people attended the meeting and listened attentively to</w:t>
      </w:r>
      <w:r w:rsidR="00B648E0">
        <w:rPr>
          <w:sz w:val="20"/>
        </w:rPr>
        <w:t xml:space="preserve"> the story of</w:t>
      </w:r>
      <w:r w:rsidR="00DB3DE0">
        <w:rPr>
          <w:sz w:val="20"/>
        </w:rPr>
        <w:t xml:space="preserve"> Anders’ riveting journey through half a dozen different breweries.</w:t>
      </w:r>
    </w:p>
    <w:p w:rsidR="003E1AC6" w:rsidRDefault="003E1AC6" w:rsidP="000F5B16">
      <w:pPr>
        <w:spacing w:line="360" w:lineRule="auto"/>
        <w:rPr>
          <w:sz w:val="20"/>
        </w:rPr>
      </w:pPr>
    </w:p>
    <w:p w:rsidR="000F5B16" w:rsidRDefault="00DB3DE0" w:rsidP="00A10875">
      <w:pPr>
        <w:spacing w:line="360" w:lineRule="auto"/>
        <w:rPr>
          <w:sz w:val="20"/>
        </w:rPr>
      </w:pPr>
      <w:r>
        <w:rPr>
          <w:sz w:val="20"/>
        </w:rPr>
        <w:t>As attendees arrived, Anheuser Busch employees took groups of people up to a conference room in the main building.  It was a new venue for the group, and the spaci</w:t>
      </w:r>
      <w:r w:rsidR="00B648E0">
        <w:rPr>
          <w:sz w:val="20"/>
        </w:rPr>
        <w:t>ous room with a bar on the side</w:t>
      </w:r>
      <w:r>
        <w:rPr>
          <w:sz w:val="20"/>
        </w:rPr>
        <w:t xml:space="preserve"> was quite conducive to a successful meeting.  </w:t>
      </w:r>
      <w:r w:rsidR="00897E92">
        <w:rPr>
          <w:sz w:val="20"/>
        </w:rPr>
        <w:t>T</w:t>
      </w:r>
      <w:r w:rsidR="003E1AC6">
        <w:rPr>
          <w:sz w:val="20"/>
        </w:rPr>
        <w:t>he meeting started of</w:t>
      </w:r>
      <w:r w:rsidR="0095643A">
        <w:rPr>
          <w:sz w:val="20"/>
        </w:rPr>
        <w:t>f with a social hour</w:t>
      </w:r>
      <w:r>
        <w:rPr>
          <w:sz w:val="20"/>
        </w:rPr>
        <w:t xml:space="preserve">, during which time it was possible to take a tour </w:t>
      </w:r>
      <w:r w:rsidR="00B648E0">
        <w:rPr>
          <w:sz w:val="20"/>
        </w:rPr>
        <w:t xml:space="preserve">of </w:t>
      </w:r>
      <w:r>
        <w:rPr>
          <w:sz w:val="20"/>
        </w:rPr>
        <w:t>the facility</w:t>
      </w:r>
      <w:r w:rsidR="00BB7329">
        <w:rPr>
          <w:sz w:val="20"/>
        </w:rPr>
        <w:t>.  A</w:t>
      </w:r>
      <w:r>
        <w:rPr>
          <w:sz w:val="20"/>
        </w:rPr>
        <w:t xml:space="preserve"> variety of new and old favorite A-B products were available for those who hung back in the room.  </w:t>
      </w:r>
    </w:p>
    <w:p w:rsidR="00DB3DE0" w:rsidRDefault="00DB3DE0" w:rsidP="00A10875">
      <w:pPr>
        <w:spacing w:line="360" w:lineRule="auto"/>
        <w:rPr>
          <w:sz w:val="20"/>
        </w:rPr>
      </w:pPr>
    </w:p>
    <w:p w:rsidR="00C17FBC" w:rsidRDefault="00DB3DE0" w:rsidP="00A10875">
      <w:pPr>
        <w:spacing w:line="360" w:lineRule="auto"/>
        <w:rPr>
          <w:sz w:val="20"/>
        </w:rPr>
      </w:pPr>
      <w:r>
        <w:rPr>
          <w:sz w:val="20"/>
        </w:rPr>
        <w:t xml:space="preserve">After the social hour, dinner was served in the meeting room.  </w:t>
      </w:r>
      <w:r w:rsidR="000573D5">
        <w:rPr>
          <w:sz w:val="20"/>
        </w:rPr>
        <w:t xml:space="preserve">As the group was finishing eating, Gary Dick, district president, called a quick business meeting to order.  He thanked Anheuser Busch for hosting our spring meeting.  He then called on membership chair Dana </w:t>
      </w:r>
      <w:r w:rsidR="00B648E0">
        <w:rPr>
          <w:sz w:val="20"/>
        </w:rPr>
        <w:t>Johnson for an</w:t>
      </w:r>
      <w:r w:rsidR="000573D5">
        <w:rPr>
          <w:sz w:val="20"/>
        </w:rPr>
        <w:t xml:space="preserve"> update.  Dana reported that we’ve met our district goal of 250 members, and he’s setting a new goal of 275, which he’d like to reach by the fall meeting in Golden.  </w:t>
      </w:r>
    </w:p>
    <w:p w:rsidR="000573D5" w:rsidRDefault="000573D5" w:rsidP="00A10875">
      <w:pPr>
        <w:spacing w:line="360" w:lineRule="auto"/>
        <w:rPr>
          <w:sz w:val="20"/>
        </w:rPr>
      </w:pPr>
    </w:p>
    <w:p w:rsidR="000573D5" w:rsidRDefault="000573D5" w:rsidP="00A10875">
      <w:pPr>
        <w:spacing w:line="360" w:lineRule="auto"/>
        <w:rPr>
          <w:sz w:val="20"/>
        </w:rPr>
      </w:pPr>
      <w:r>
        <w:rPr>
          <w:sz w:val="20"/>
        </w:rPr>
        <w:t>Next</w:t>
      </w:r>
      <w:r w:rsidR="00B648E0">
        <w:rPr>
          <w:sz w:val="20"/>
        </w:rPr>
        <w:t>,</w:t>
      </w:r>
      <w:r>
        <w:rPr>
          <w:sz w:val="20"/>
        </w:rPr>
        <w:t xml:space="preserve"> Finn Knudsen, the d</w:t>
      </w:r>
      <w:r w:rsidR="00B648E0">
        <w:rPr>
          <w:sz w:val="20"/>
        </w:rPr>
        <w:t>istrict</w:t>
      </w:r>
      <w:r>
        <w:rPr>
          <w:sz w:val="20"/>
        </w:rPr>
        <w:t xml:space="preserve"> technical chair, gave an update about the Technical Summit which will be held in Fort Collins at CSU on June 22</w:t>
      </w:r>
      <w:r w:rsidRPr="000573D5">
        <w:rPr>
          <w:sz w:val="20"/>
          <w:vertAlign w:val="superscript"/>
        </w:rPr>
        <w:t>nd</w:t>
      </w:r>
      <w:r>
        <w:rPr>
          <w:sz w:val="20"/>
        </w:rPr>
        <w:t xml:space="preserve">.  The Summit will be a full day of </w:t>
      </w:r>
      <w:r w:rsidR="00B648E0">
        <w:rPr>
          <w:sz w:val="20"/>
        </w:rPr>
        <w:t>seven</w:t>
      </w:r>
      <w:r>
        <w:rPr>
          <w:sz w:val="20"/>
        </w:rPr>
        <w:t xml:space="preserve"> technical presentations on a wide variety of subject pertaining to technical brewing knowledge.  Finn has already received commitments from multiple international attendees.  Lunch</w:t>
      </w:r>
      <w:r w:rsidR="00B648E0">
        <w:rPr>
          <w:sz w:val="20"/>
        </w:rPr>
        <w:t>,</w:t>
      </w:r>
      <w:r>
        <w:rPr>
          <w:sz w:val="20"/>
        </w:rPr>
        <w:t xml:space="preserve"> </w:t>
      </w:r>
      <w:r w:rsidR="00B648E0">
        <w:rPr>
          <w:sz w:val="20"/>
        </w:rPr>
        <w:t>as well as a concluding happy hour at Odell Brewery,</w:t>
      </w:r>
      <w:r>
        <w:rPr>
          <w:sz w:val="20"/>
        </w:rPr>
        <w:t xml:space="preserve"> will be included in the </w:t>
      </w:r>
      <w:r w:rsidR="00B648E0">
        <w:rPr>
          <w:sz w:val="20"/>
        </w:rPr>
        <w:t>cost of</w:t>
      </w:r>
      <w:r>
        <w:rPr>
          <w:sz w:val="20"/>
        </w:rPr>
        <w:t xml:space="preserve"> the summit.  The district has arranged for discounted rooms for anyone interested in spending the night in Fort Collins.  The summit already has many sponsors, which will make the cost very affordable to district members.  </w:t>
      </w:r>
      <w:r w:rsidR="00B648E0">
        <w:rPr>
          <w:sz w:val="20"/>
        </w:rPr>
        <w:t>R</w:t>
      </w:r>
      <w:r>
        <w:rPr>
          <w:sz w:val="20"/>
        </w:rPr>
        <w:t>egistration information will be available by April 22</w:t>
      </w:r>
      <w:r w:rsidRPr="000573D5">
        <w:rPr>
          <w:sz w:val="20"/>
          <w:vertAlign w:val="superscript"/>
        </w:rPr>
        <w:t>nd</w:t>
      </w:r>
      <w:r>
        <w:rPr>
          <w:sz w:val="20"/>
        </w:rPr>
        <w:t xml:space="preserve"> and will be emailed out to members and to regional breweries and brewing organizations.</w:t>
      </w:r>
    </w:p>
    <w:p w:rsidR="000573D5" w:rsidRDefault="000573D5" w:rsidP="00A10875">
      <w:pPr>
        <w:spacing w:line="360" w:lineRule="auto"/>
        <w:rPr>
          <w:sz w:val="20"/>
        </w:rPr>
      </w:pPr>
    </w:p>
    <w:p w:rsidR="000573D5" w:rsidRDefault="000573D5" w:rsidP="00A10875">
      <w:pPr>
        <w:spacing w:line="360" w:lineRule="auto"/>
        <w:rPr>
          <w:sz w:val="20"/>
        </w:rPr>
      </w:pPr>
      <w:r>
        <w:rPr>
          <w:sz w:val="20"/>
        </w:rPr>
        <w:t xml:space="preserve">After a quick update from </w:t>
      </w:r>
      <w:r w:rsidR="00B648E0">
        <w:rPr>
          <w:sz w:val="20"/>
        </w:rPr>
        <w:t xml:space="preserve">scholarship chairman </w:t>
      </w:r>
      <w:r>
        <w:rPr>
          <w:sz w:val="20"/>
        </w:rPr>
        <w:t xml:space="preserve">Jeff </w:t>
      </w:r>
      <w:proofErr w:type="spellStart"/>
      <w:r>
        <w:rPr>
          <w:sz w:val="20"/>
        </w:rPr>
        <w:t>Biegert</w:t>
      </w:r>
      <w:proofErr w:type="spellEnd"/>
      <w:r>
        <w:rPr>
          <w:sz w:val="20"/>
        </w:rPr>
        <w:t xml:space="preserve">, Gary Dick announced that our treasurer Julie Glass had to step down to pursue schooling outside of the area.  Jim Canary has agreed to rejoin the executive board in her place.  Gary officially nominated Jim for the role of treasurer, the motion was seconded, and without objection, Jim Canary is </w:t>
      </w:r>
      <w:r w:rsidR="00B648E0">
        <w:rPr>
          <w:sz w:val="20"/>
        </w:rPr>
        <w:t xml:space="preserve">now </w:t>
      </w:r>
      <w:r>
        <w:rPr>
          <w:sz w:val="20"/>
        </w:rPr>
        <w:t>the new treasurer of the district.</w:t>
      </w:r>
    </w:p>
    <w:p w:rsidR="000573D5" w:rsidRDefault="000573D5" w:rsidP="00A10875">
      <w:pPr>
        <w:spacing w:line="360" w:lineRule="auto"/>
        <w:rPr>
          <w:sz w:val="20"/>
        </w:rPr>
      </w:pPr>
    </w:p>
    <w:p w:rsidR="00054FE0" w:rsidRPr="00F04D44" w:rsidRDefault="000573D5" w:rsidP="00054FE0">
      <w:pPr>
        <w:spacing w:line="360" w:lineRule="auto"/>
        <w:rPr>
          <w:sz w:val="20"/>
        </w:rPr>
      </w:pPr>
      <w:r>
        <w:rPr>
          <w:sz w:val="20"/>
        </w:rPr>
        <w:t>Next, Finn Knudsen</w:t>
      </w:r>
      <w:r w:rsidR="00385934">
        <w:rPr>
          <w:sz w:val="20"/>
        </w:rPr>
        <w:t xml:space="preserve"> </w:t>
      </w:r>
      <w:r w:rsidR="00070DC9">
        <w:rPr>
          <w:sz w:val="20"/>
        </w:rPr>
        <w:t>introduc</w:t>
      </w:r>
      <w:r w:rsidR="00385934">
        <w:rPr>
          <w:sz w:val="20"/>
        </w:rPr>
        <w:t xml:space="preserve">ed </w:t>
      </w:r>
      <w:r w:rsidR="00070DC9">
        <w:rPr>
          <w:sz w:val="20"/>
        </w:rPr>
        <w:t xml:space="preserve">the </w:t>
      </w:r>
      <w:r>
        <w:rPr>
          <w:sz w:val="20"/>
        </w:rPr>
        <w:t xml:space="preserve">evening’s </w:t>
      </w:r>
      <w:r w:rsidR="00070DC9">
        <w:rPr>
          <w:sz w:val="20"/>
        </w:rPr>
        <w:t xml:space="preserve">guest speaker, </w:t>
      </w:r>
      <w:r w:rsidRPr="00F04D44">
        <w:rPr>
          <w:sz w:val="20"/>
        </w:rPr>
        <w:t>Anders Nielsen</w:t>
      </w:r>
      <w:r w:rsidR="00070DC9" w:rsidRPr="00F04D44">
        <w:rPr>
          <w:sz w:val="20"/>
        </w:rPr>
        <w:t xml:space="preserve">.  </w:t>
      </w:r>
      <w:r w:rsidR="00F04D44" w:rsidRPr="00F04D44">
        <w:rPr>
          <w:sz w:val="20"/>
        </w:rPr>
        <w:t>Anders stud</w:t>
      </w:r>
      <w:r w:rsidR="00F04D44">
        <w:rPr>
          <w:sz w:val="20"/>
        </w:rPr>
        <w:t>ied</w:t>
      </w:r>
      <w:r w:rsidR="00F04D44" w:rsidRPr="00F04D44">
        <w:rPr>
          <w:sz w:val="20"/>
        </w:rPr>
        <w:t xml:space="preserve"> engineering </w:t>
      </w:r>
      <w:r w:rsidR="00F04D44">
        <w:rPr>
          <w:sz w:val="20"/>
        </w:rPr>
        <w:t>and</w:t>
      </w:r>
      <w:r w:rsidR="00F04D44" w:rsidRPr="00F04D44">
        <w:rPr>
          <w:sz w:val="20"/>
        </w:rPr>
        <w:t xml:space="preserve"> </w:t>
      </w:r>
      <w:r w:rsidR="00F04D44">
        <w:rPr>
          <w:sz w:val="20"/>
        </w:rPr>
        <w:t>b</w:t>
      </w:r>
      <w:r w:rsidR="00F04D44" w:rsidRPr="00F04D44">
        <w:rPr>
          <w:sz w:val="20"/>
        </w:rPr>
        <w:t>iotechnology at the Danish Technical University</w:t>
      </w:r>
      <w:r w:rsidR="00F04D44">
        <w:rPr>
          <w:sz w:val="20"/>
        </w:rPr>
        <w:t>, graduating this past fall.  While studying at university,</w:t>
      </w:r>
      <w:r w:rsidR="00F04D44" w:rsidRPr="00F04D44">
        <w:rPr>
          <w:sz w:val="20"/>
        </w:rPr>
        <w:t xml:space="preserve"> he </w:t>
      </w:r>
      <w:r w:rsidR="00F04D44">
        <w:rPr>
          <w:sz w:val="20"/>
        </w:rPr>
        <w:t>became the</w:t>
      </w:r>
      <w:r w:rsidR="00F04D44" w:rsidRPr="00F04D44">
        <w:rPr>
          <w:sz w:val="20"/>
        </w:rPr>
        <w:t xml:space="preserve"> student project manager of DTU –</w:t>
      </w:r>
      <w:r w:rsidR="00F04D44">
        <w:rPr>
          <w:sz w:val="20"/>
        </w:rPr>
        <w:t xml:space="preserve"> Brew house,</w:t>
      </w:r>
      <w:r w:rsidR="00F04D44" w:rsidRPr="00F04D44">
        <w:rPr>
          <w:sz w:val="20"/>
        </w:rPr>
        <w:t xml:space="preserve"> a student </w:t>
      </w:r>
      <w:r w:rsidR="00F04D44" w:rsidRPr="00F04D44">
        <w:rPr>
          <w:sz w:val="20"/>
        </w:rPr>
        <w:lastRenderedPageBreak/>
        <w:t>driven 200L scale brewing &amp; innovation platform</w:t>
      </w:r>
      <w:r w:rsidR="00F04D44">
        <w:rPr>
          <w:sz w:val="20"/>
        </w:rPr>
        <w:t>.  He is currently interning at various breweries for six months, prior to</w:t>
      </w:r>
      <w:r w:rsidR="00F04D44" w:rsidRPr="00F04D44">
        <w:rPr>
          <w:sz w:val="20"/>
        </w:rPr>
        <w:t xml:space="preserve"> starting his master</w:t>
      </w:r>
      <w:r w:rsidR="00B648E0">
        <w:rPr>
          <w:sz w:val="20"/>
        </w:rPr>
        <w:t>s</w:t>
      </w:r>
      <w:r w:rsidR="00F04D44" w:rsidRPr="00F04D44">
        <w:rPr>
          <w:sz w:val="20"/>
        </w:rPr>
        <w:t xml:space="preserve"> in engineering coupled together with the brew master education at the Scandinavian School of Brewing</w:t>
      </w:r>
      <w:r w:rsidR="00F04D44">
        <w:rPr>
          <w:sz w:val="20"/>
        </w:rPr>
        <w:t>.  He is in Colorado, interning at present with the Left Hand Brewery in Longmont.</w:t>
      </w:r>
    </w:p>
    <w:p w:rsidR="00070DC9" w:rsidRDefault="00070DC9" w:rsidP="00A10875">
      <w:pPr>
        <w:spacing w:line="360" w:lineRule="auto"/>
        <w:rPr>
          <w:sz w:val="20"/>
        </w:rPr>
      </w:pPr>
    </w:p>
    <w:p w:rsidR="00D220D4" w:rsidRDefault="00F04D44" w:rsidP="00A10875">
      <w:pPr>
        <w:spacing w:line="360" w:lineRule="auto"/>
        <w:rPr>
          <w:sz w:val="20"/>
        </w:rPr>
      </w:pPr>
      <w:r>
        <w:rPr>
          <w:sz w:val="20"/>
        </w:rPr>
        <w:t xml:space="preserve">Anders started his presentation off by describing his background and the various breweries he’s worked </w:t>
      </w:r>
      <w:r w:rsidR="00B648E0">
        <w:rPr>
          <w:sz w:val="20"/>
        </w:rPr>
        <w:t>at</w:t>
      </w:r>
      <w:r>
        <w:rPr>
          <w:sz w:val="20"/>
        </w:rPr>
        <w:t xml:space="preserve"> so far.  He described at length the extensive training that is part of the brew master program </w:t>
      </w:r>
      <w:r w:rsidR="00D220D4">
        <w:rPr>
          <w:sz w:val="20"/>
        </w:rPr>
        <w:t>which has taken</w:t>
      </w:r>
      <w:r>
        <w:rPr>
          <w:sz w:val="20"/>
        </w:rPr>
        <w:t xml:space="preserve"> him on this circuitous journey.  </w:t>
      </w:r>
      <w:r w:rsidR="00D220D4">
        <w:rPr>
          <w:sz w:val="20"/>
        </w:rPr>
        <w:t>The first brewery he worked for was a 3 million hl/year brewery in Hamburg.  He also worked for two weeks at a malting plant in Denmark.  He now finds himself at Left Hand Brewery, a small craft brewery in America.  The next place will be a microbrewery in Norway which is also the only b</w:t>
      </w:r>
      <w:r w:rsidR="00B648E0">
        <w:rPr>
          <w:sz w:val="20"/>
        </w:rPr>
        <w:t>rewery in Europe that brews sake</w:t>
      </w:r>
      <w:r w:rsidR="00D220D4">
        <w:rPr>
          <w:sz w:val="20"/>
        </w:rPr>
        <w:t>.</w:t>
      </w:r>
    </w:p>
    <w:p w:rsidR="00D220D4" w:rsidRDefault="00D220D4" w:rsidP="00A10875">
      <w:pPr>
        <w:spacing w:line="360" w:lineRule="auto"/>
        <w:rPr>
          <w:sz w:val="20"/>
        </w:rPr>
      </w:pPr>
    </w:p>
    <w:p w:rsidR="00D220D4" w:rsidRDefault="00D220D4" w:rsidP="00A10875">
      <w:pPr>
        <w:spacing w:line="360" w:lineRule="auto"/>
        <w:rPr>
          <w:sz w:val="20"/>
        </w:rPr>
      </w:pPr>
      <w:r>
        <w:rPr>
          <w:sz w:val="20"/>
        </w:rPr>
        <w:t>Because of his decision to break his internship up into smaller opportunities at a variety of places, he was able to see a much wider picture of the brewing industry.  At the larger breweries, he learned how an international compan</w:t>
      </w:r>
      <w:r w:rsidR="00B648E0">
        <w:rPr>
          <w:sz w:val="20"/>
        </w:rPr>
        <w:t>y works, focusing on control,</w:t>
      </w:r>
      <w:r>
        <w:rPr>
          <w:sz w:val="20"/>
        </w:rPr>
        <w:t xml:space="preserve"> analysis</w:t>
      </w:r>
      <w:r w:rsidR="00B648E0">
        <w:rPr>
          <w:sz w:val="20"/>
        </w:rPr>
        <w:t>,</w:t>
      </w:r>
      <w:r>
        <w:rPr>
          <w:sz w:val="20"/>
        </w:rPr>
        <w:t xml:space="preserve"> and uniform production.  He learned the special considerations necessary when brewing on a large scale.  At the smaller breweries, he learned about the art of brewing, their daily customer contact, and as he put it, “This is where you learn to brew beer.  This is where you get your hands dirty.”  Because he was able to see, smell, and feel the raw materials as he added them by hand, he had a much closer view of the process and a much better understanding for it.  </w:t>
      </w:r>
    </w:p>
    <w:p w:rsidR="00D220D4" w:rsidRDefault="00D220D4" w:rsidP="00A10875">
      <w:pPr>
        <w:spacing w:line="360" w:lineRule="auto"/>
        <w:rPr>
          <w:sz w:val="20"/>
        </w:rPr>
      </w:pPr>
    </w:p>
    <w:p w:rsidR="00D220D4" w:rsidRDefault="00D220D4" w:rsidP="00A10875">
      <w:pPr>
        <w:spacing w:line="360" w:lineRule="auto"/>
        <w:rPr>
          <w:sz w:val="20"/>
        </w:rPr>
      </w:pPr>
      <w:r>
        <w:rPr>
          <w:sz w:val="20"/>
        </w:rPr>
        <w:t>Anders discussed ways that large and small breweries could stand to learn from each other.  Big breweries have created great efficiencies, have more technical approaches to brewing, and have innovated in the areas of recycling, utility conservation, and waste disposal.  Small breweries have a stronger customer focus, they are more involved with their raw materials and their process in general, and a stronger passion for what they do.  Neither of these by themselves is as strong as a combination of the two approaches.  He concluded by appealing to the brewers in the room to listen when interns or new brewers question the status quo, as it can be a great opportunity for improvement.</w:t>
      </w:r>
    </w:p>
    <w:p w:rsidR="00D220D4" w:rsidRDefault="00D220D4" w:rsidP="00A10875">
      <w:pPr>
        <w:spacing w:line="360" w:lineRule="auto"/>
        <w:rPr>
          <w:sz w:val="20"/>
        </w:rPr>
      </w:pPr>
    </w:p>
    <w:p w:rsidR="003E1AC6" w:rsidRDefault="00FE35EC" w:rsidP="004411B9">
      <w:pPr>
        <w:spacing w:line="360" w:lineRule="auto"/>
        <w:rPr>
          <w:sz w:val="20"/>
        </w:rPr>
      </w:pPr>
      <w:r>
        <w:rPr>
          <w:sz w:val="20"/>
        </w:rPr>
        <w:t xml:space="preserve">After the presentation, </w:t>
      </w:r>
      <w:r w:rsidR="000573D5">
        <w:rPr>
          <w:sz w:val="20"/>
        </w:rPr>
        <w:t>Anders</w:t>
      </w:r>
      <w:r>
        <w:rPr>
          <w:sz w:val="20"/>
        </w:rPr>
        <w:t xml:space="preserve"> was thanked </w:t>
      </w:r>
      <w:r w:rsidR="002F56E7">
        <w:rPr>
          <w:sz w:val="20"/>
        </w:rPr>
        <w:t xml:space="preserve">for </w:t>
      </w:r>
      <w:r>
        <w:rPr>
          <w:sz w:val="20"/>
        </w:rPr>
        <w:t>speaking with an engraved mug from the Rocky Mountain District.  And a</w:t>
      </w:r>
      <w:r w:rsidR="003E1AC6">
        <w:rPr>
          <w:sz w:val="20"/>
        </w:rPr>
        <w:t>s is customary, t</w:t>
      </w:r>
      <w:r w:rsidR="003E1AC6" w:rsidRPr="006B1C2F">
        <w:rPr>
          <w:sz w:val="20"/>
        </w:rPr>
        <w:t xml:space="preserve">he evening </w:t>
      </w:r>
      <w:r w:rsidR="003E1AC6">
        <w:rPr>
          <w:sz w:val="20"/>
        </w:rPr>
        <w:t xml:space="preserve">concluded with a </w:t>
      </w:r>
      <w:r w:rsidR="003E1AC6" w:rsidRPr="006B1C2F">
        <w:rPr>
          <w:sz w:val="20"/>
        </w:rPr>
        <w:t xml:space="preserve">very </w:t>
      </w:r>
      <w:r w:rsidR="003E1AC6">
        <w:rPr>
          <w:sz w:val="20"/>
        </w:rPr>
        <w:t xml:space="preserve">lively </w:t>
      </w:r>
      <w:r w:rsidR="003E1AC6" w:rsidRPr="006B1C2F">
        <w:rPr>
          <w:sz w:val="20"/>
        </w:rPr>
        <w:t>raffle of prizes</w:t>
      </w:r>
      <w:r w:rsidR="003E1AC6">
        <w:rPr>
          <w:sz w:val="20"/>
        </w:rPr>
        <w:t xml:space="preserve"> s</w:t>
      </w:r>
      <w:r w:rsidR="003E1AC6" w:rsidRPr="006B1C2F">
        <w:rPr>
          <w:sz w:val="20"/>
        </w:rPr>
        <w:t xml:space="preserve">upplied by </w:t>
      </w:r>
      <w:r w:rsidR="003E1AC6">
        <w:rPr>
          <w:sz w:val="20"/>
        </w:rPr>
        <w:t xml:space="preserve">many of the members.  The next meeting of District Rocky Mountain will be </w:t>
      </w:r>
      <w:r w:rsidR="000573D5">
        <w:rPr>
          <w:sz w:val="20"/>
        </w:rPr>
        <w:t xml:space="preserve">the Technical Summit </w:t>
      </w:r>
      <w:r w:rsidR="003E1AC6">
        <w:rPr>
          <w:sz w:val="20"/>
        </w:rPr>
        <w:t>in</w:t>
      </w:r>
      <w:r w:rsidR="00DE1C58">
        <w:rPr>
          <w:sz w:val="20"/>
        </w:rPr>
        <w:t xml:space="preserve"> Fort Collins</w:t>
      </w:r>
      <w:r w:rsidR="00F8743C">
        <w:rPr>
          <w:sz w:val="20"/>
        </w:rPr>
        <w:t xml:space="preserve"> </w:t>
      </w:r>
      <w:r w:rsidR="003E1AC6">
        <w:rPr>
          <w:sz w:val="20"/>
        </w:rPr>
        <w:t xml:space="preserve">on </w:t>
      </w:r>
      <w:r w:rsidR="000573D5">
        <w:rPr>
          <w:sz w:val="20"/>
        </w:rPr>
        <w:t>June 22</w:t>
      </w:r>
      <w:r w:rsidR="000573D5" w:rsidRPr="000573D5">
        <w:rPr>
          <w:sz w:val="20"/>
          <w:vertAlign w:val="superscript"/>
        </w:rPr>
        <w:t>nd</w:t>
      </w:r>
      <w:r w:rsidR="00F8743C">
        <w:rPr>
          <w:sz w:val="20"/>
        </w:rPr>
        <w:t>, 2012</w:t>
      </w:r>
      <w:r w:rsidR="00DE1C58">
        <w:rPr>
          <w:sz w:val="20"/>
        </w:rPr>
        <w:t>,</w:t>
      </w:r>
      <w:r w:rsidR="00F04D44">
        <w:rPr>
          <w:sz w:val="20"/>
        </w:rPr>
        <w:t xml:space="preserve"> </w:t>
      </w:r>
      <w:r w:rsidR="000573D5">
        <w:rPr>
          <w:sz w:val="20"/>
        </w:rPr>
        <w:t xml:space="preserve">followed by </w:t>
      </w:r>
      <w:r w:rsidR="007A3461">
        <w:rPr>
          <w:sz w:val="20"/>
        </w:rPr>
        <w:t>the summer meeting on August 8</w:t>
      </w:r>
      <w:r w:rsidR="007A3461" w:rsidRPr="007A3461">
        <w:rPr>
          <w:sz w:val="20"/>
          <w:vertAlign w:val="superscript"/>
        </w:rPr>
        <w:t>th</w:t>
      </w:r>
      <w:r w:rsidR="007A3461">
        <w:rPr>
          <w:sz w:val="20"/>
        </w:rPr>
        <w:t xml:space="preserve"> at </w:t>
      </w:r>
      <w:proofErr w:type="spellStart"/>
      <w:r w:rsidR="007A3461">
        <w:rPr>
          <w:sz w:val="20"/>
        </w:rPr>
        <w:t>Rockyard</w:t>
      </w:r>
      <w:proofErr w:type="spellEnd"/>
      <w:r w:rsidR="007A3461">
        <w:rPr>
          <w:sz w:val="20"/>
        </w:rPr>
        <w:t xml:space="preserve"> Brewery in Castle Rock</w:t>
      </w:r>
      <w:r w:rsidR="00DE1C58">
        <w:rPr>
          <w:sz w:val="20"/>
        </w:rPr>
        <w:t>.</w:t>
      </w:r>
    </w:p>
    <w:p w:rsidR="003E1AC6" w:rsidRDefault="003E1AC6" w:rsidP="004411B9">
      <w:pPr>
        <w:spacing w:line="360" w:lineRule="auto"/>
        <w:rPr>
          <w:sz w:val="20"/>
        </w:rPr>
      </w:pPr>
    </w:p>
    <w:p w:rsidR="002F56E7" w:rsidRDefault="002F56E7" w:rsidP="004411B9">
      <w:pPr>
        <w:spacing w:line="360" w:lineRule="auto"/>
        <w:rPr>
          <w:sz w:val="20"/>
        </w:rPr>
      </w:pPr>
    </w:p>
    <w:p w:rsidR="003E1AC6" w:rsidRPr="006B1C2F" w:rsidRDefault="003E1AC6" w:rsidP="004411B9">
      <w:pPr>
        <w:spacing w:line="360" w:lineRule="auto"/>
        <w:rPr>
          <w:sz w:val="20"/>
        </w:rPr>
      </w:pPr>
      <w:r>
        <w:rPr>
          <w:sz w:val="20"/>
        </w:rPr>
        <w:lastRenderedPageBreak/>
        <w:t>Tamar Banner</w:t>
      </w:r>
    </w:p>
    <w:p w:rsidR="003E1AC6" w:rsidRPr="006B1C2F" w:rsidRDefault="003E1AC6" w:rsidP="002E10D7">
      <w:pPr>
        <w:spacing w:line="360" w:lineRule="auto"/>
        <w:rPr>
          <w:sz w:val="20"/>
        </w:rPr>
      </w:pPr>
      <w:r>
        <w:rPr>
          <w:sz w:val="20"/>
        </w:rPr>
        <w:t>Publicity Chair</w:t>
      </w:r>
    </w:p>
    <w:p w:rsidR="003E1AC6" w:rsidRPr="006B1C2F" w:rsidRDefault="003E1AC6" w:rsidP="002E10D7">
      <w:pPr>
        <w:spacing w:line="360" w:lineRule="auto"/>
        <w:rPr>
          <w:sz w:val="20"/>
        </w:rPr>
      </w:pPr>
      <w:r w:rsidRPr="006B1C2F">
        <w:rPr>
          <w:sz w:val="20"/>
        </w:rPr>
        <w:t>Master Brewers Association of the Americas</w:t>
      </w:r>
      <w:r>
        <w:rPr>
          <w:sz w:val="20"/>
        </w:rPr>
        <w:t xml:space="preserve"> -</w:t>
      </w:r>
      <w:r w:rsidRPr="006B1C2F">
        <w:rPr>
          <w:sz w:val="20"/>
        </w:rPr>
        <w:t xml:space="preserve"> District Rocky Mountain</w:t>
      </w:r>
    </w:p>
    <w:p w:rsidR="00D220D4" w:rsidRDefault="000573D5" w:rsidP="004411B9">
      <w:pPr>
        <w:spacing w:line="360" w:lineRule="auto"/>
        <w:rPr>
          <w:b/>
          <w:sz w:val="20"/>
        </w:rPr>
      </w:pPr>
      <w:r>
        <w:rPr>
          <w:sz w:val="20"/>
        </w:rPr>
        <w:t>April 13</w:t>
      </w:r>
      <w:r w:rsidR="003E1AC6">
        <w:rPr>
          <w:sz w:val="20"/>
        </w:rPr>
        <w:t xml:space="preserve">, </w:t>
      </w:r>
      <w:r w:rsidR="003E1AC6" w:rsidRPr="006B1C2F">
        <w:rPr>
          <w:sz w:val="20"/>
        </w:rPr>
        <w:t>20</w:t>
      </w:r>
      <w:r w:rsidR="003E1AC6">
        <w:rPr>
          <w:sz w:val="20"/>
        </w:rPr>
        <w:t>1</w:t>
      </w:r>
      <w:r w:rsidR="00360116">
        <w:rPr>
          <w:sz w:val="20"/>
        </w:rPr>
        <w:t>2</w:t>
      </w:r>
    </w:p>
    <w:p w:rsidR="00D220D4" w:rsidRDefault="00D220D4" w:rsidP="004411B9">
      <w:pPr>
        <w:spacing w:line="360" w:lineRule="auto"/>
        <w:rPr>
          <w:b/>
          <w:sz w:val="20"/>
        </w:rPr>
      </w:pPr>
    </w:p>
    <w:p w:rsidR="003E1AC6" w:rsidRPr="004038C1" w:rsidRDefault="003E1AC6" w:rsidP="004411B9">
      <w:pPr>
        <w:spacing w:line="360" w:lineRule="auto"/>
        <w:rPr>
          <w:sz w:val="20"/>
        </w:rPr>
      </w:pPr>
      <w:r w:rsidRPr="001824C5">
        <w:rPr>
          <w:b/>
          <w:sz w:val="20"/>
        </w:rPr>
        <w:t>A</w:t>
      </w:r>
      <w:r w:rsidR="0074445F">
        <w:rPr>
          <w:b/>
          <w:sz w:val="20"/>
        </w:rPr>
        <w:t>ttached</w:t>
      </w:r>
      <w:r w:rsidRPr="001824C5">
        <w:rPr>
          <w:b/>
          <w:sz w:val="20"/>
        </w:rPr>
        <w:t xml:space="preserve"> photos:</w:t>
      </w:r>
    </w:p>
    <w:p w:rsidR="003E1AC6" w:rsidRDefault="003E1AC6" w:rsidP="001100CF">
      <w:pPr>
        <w:spacing w:line="360" w:lineRule="auto"/>
        <w:ind w:left="720"/>
        <w:rPr>
          <w:b/>
          <w:sz w:val="20"/>
        </w:rPr>
      </w:pPr>
    </w:p>
    <w:p w:rsidR="004847DA" w:rsidRDefault="004847DA" w:rsidP="004847DA">
      <w:pPr>
        <w:spacing w:line="360" w:lineRule="auto"/>
        <w:rPr>
          <w:sz w:val="20"/>
        </w:rPr>
      </w:pPr>
      <w:r w:rsidRPr="001824C5">
        <w:rPr>
          <w:b/>
          <w:sz w:val="20"/>
        </w:rPr>
        <w:t xml:space="preserve">Photo </w:t>
      </w:r>
      <w:r>
        <w:rPr>
          <w:b/>
          <w:sz w:val="20"/>
        </w:rPr>
        <w:t>1</w:t>
      </w:r>
      <w:r w:rsidRPr="001824C5">
        <w:rPr>
          <w:b/>
          <w:sz w:val="20"/>
        </w:rPr>
        <w:t>:</w:t>
      </w:r>
      <w:r>
        <w:rPr>
          <w:b/>
          <w:sz w:val="20"/>
        </w:rPr>
        <w:t xml:space="preserve"> </w:t>
      </w:r>
      <w:r w:rsidR="007A3461">
        <w:rPr>
          <w:sz w:val="20"/>
        </w:rPr>
        <w:t xml:space="preserve">Jim Canary and Paul </w:t>
      </w:r>
      <w:proofErr w:type="spellStart"/>
      <w:r w:rsidR="007A3461">
        <w:rPr>
          <w:sz w:val="20"/>
        </w:rPr>
        <w:t>Kuznia</w:t>
      </w:r>
      <w:proofErr w:type="spellEnd"/>
      <w:r w:rsidR="007A3461">
        <w:rPr>
          <w:sz w:val="20"/>
        </w:rPr>
        <w:t>, serving beers</w:t>
      </w:r>
      <w:r w:rsidR="00F04D44">
        <w:rPr>
          <w:sz w:val="20"/>
        </w:rPr>
        <w:t xml:space="preserve"> during the happy hour</w:t>
      </w:r>
      <w:r w:rsidR="00401691">
        <w:rPr>
          <w:sz w:val="20"/>
        </w:rPr>
        <w:t>.</w:t>
      </w:r>
    </w:p>
    <w:p w:rsidR="0074445F" w:rsidRDefault="007A3461" w:rsidP="0074445F">
      <w:pPr>
        <w:spacing w:line="360" w:lineRule="auto"/>
        <w:jc w:val="center"/>
        <w:rPr>
          <w:sz w:val="20"/>
        </w:rPr>
      </w:pPr>
      <w:bookmarkStart w:id="0" w:name="_GoBack"/>
      <w:r>
        <w:rPr>
          <w:noProof/>
          <w:sz w:val="20"/>
        </w:rPr>
        <w:drawing>
          <wp:inline distT="0" distB="0" distL="0" distR="0">
            <wp:extent cx="2852928" cy="2139696"/>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3.JPG"/>
                    <pic:cNvPicPr/>
                  </pic:nvPicPr>
                  <pic:blipFill>
                    <a:blip r:embed="rId8" cstate="email">
                      <a:extLst>
                        <a:ext uri="{28A0092B-C50C-407E-A947-70E740481C1C}">
                          <a14:useLocalDpi xmlns:a14="http://schemas.microsoft.com/office/drawing/2010/main"/>
                        </a:ext>
                      </a:extLst>
                    </a:blip>
                    <a:stretch>
                      <a:fillRect/>
                    </a:stretch>
                  </pic:blipFill>
                  <pic:spPr>
                    <a:xfrm>
                      <a:off x="0" y="0"/>
                      <a:ext cx="2852928" cy="2139696"/>
                    </a:xfrm>
                    <a:prstGeom prst="rect">
                      <a:avLst/>
                    </a:prstGeom>
                  </pic:spPr>
                </pic:pic>
              </a:graphicData>
            </a:graphic>
          </wp:inline>
        </w:drawing>
      </w:r>
      <w:bookmarkEnd w:id="0"/>
    </w:p>
    <w:p w:rsidR="003E1AC6" w:rsidRPr="001824C5" w:rsidRDefault="004847DA" w:rsidP="00717998">
      <w:pPr>
        <w:spacing w:line="360" w:lineRule="auto"/>
        <w:rPr>
          <w:sz w:val="20"/>
        </w:rPr>
      </w:pPr>
      <w:r>
        <w:rPr>
          <w:b/>
          <w:sz w:val="20"/>
        </w:rPr>
        <w:t xml:space="preserve">Photo </w:t>
      </w:r>
      <w:r w:rsidR="00CF39CD">
        <w:rPr>
          <w:b/>
          <w:sz w:val="20"/>
        </w:rPr>
        <w:t>2</w:t>
      </w:r>
      <w:r w:rsidR="00D95D3F">
        <w:rPr>
          <w:b/>
          <w:sz w:val="20"/>
        </w:rPr>
        <w:t xml:space="preserve">:  </w:t>
      </w:r>
      <w:r w:rsidR="007A3461">
        <w:rPr>
          <w:sz w:val="20"/>
        </w:rPr>
        <w:t xml:space="preserve">Jeff </w:t>
      </w:r>
      <w:proofErr w:type="spellStart"/>
      <w:r w:rsidR="007A3461">
        <w:rPr>
          <w:sz w:val="20"/>
        </w:rPr>
        <w:t>Biegert</w:t>
      </w:r>
      <w:proofErr w:type="spellEnd"/>
      <w:r w:rsidR="007A3461">
        <w:rPr>
          <w:sz w:val="20"/>
        </w:rPr>
        <w:t xml:space="preserve"> and Chad </w:t>
      </w:r>
      <w:proofErr w:type="spellStart"/>
      <w:r w:rsidR="007A3461">
        <w:rPr>
          <w:sz w:val="20"/>
        </w:rPr>
        <w:t>Hatlestad</w:t>
      </w:r>
      <w:proofErr w:type="spellEnd"/>
      <w:r w:rsidR="00401691">
        <w:rPr>
          <w:sz w:val="20"/>
        </w:rPr>
        <w:t>.</w:t>
      </w:r>
    </w:p>
    <w:p w:rsidR="00CF39CD" w:rsidRDefault="007A3461" w:rsidP="00CF39CD">
      <w:pPr>
        <w:spacing w:line="360" w:lineRule="auto"/>
        <w:jc w:val="center"/>
        <w:rPr>
          <w:b/>
          <w:sz w:val="20"/>
        </w:rPr>
      </w:pPr>
      <w:r>
        <w:rPr>
          <w:b/>
          <w:noProof/>
          <w:sz w:val="20"/>
        </w:rPr>
        <w:drawing>
          <wp:inline distT="0" distB="0" distL="0" distR="0">
            <wp:extent cx="2852928" cy="2139696"/>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1.JPG"/>
                    <pic:cNvPicPr/>
                  </pic:nvPicPr>
                  <pic:blipFill>
                    <a:blip r:embed="rId9" cstate="email">
                      <a:extLst>
                        <a:ext uri="{28A0092B-C50C-407E-A947-70E740481C1C}">
                          <a14:useLocalDpi xmlns:a14="http://schemas.microsoft.com/office/drawing/2010/main"/>
                        </a:ext>
                      </a:extLst>
                    </a:blip>
                    <a:stretch>
                      <a:fillRect/>
                    </a:stretch>
                  </pic:blipFill>
                  <pic:spPr>
                    <a:xfrm>
                      <a:off x="0" y="0"/>
                      <a:ext cx="2852928" cy="2139696"/>
                    </a:xfrm>
                    <a:prstGeom prst="rect">
                      <a:avLst/>
                    </a:prstGeom>
                  </pic:spPr>
                </pic:pic>
              </a:graphicData>
            </a:graphic>
          </wp:inline>
        </w:drawing>
      </w:r>
    </w:p>
    <w:p w:rsidR="00D220D4" w:rsidRDefault="00D220D4" w:rsidP="00717998">
      <w:pPr>
        <w:spacing w:line="360" w:lineRule="auto"/>
        <w:rPr>
          <w:b/>
          <w:sz w:val="20"/>
        </w:rPr>
      </w:pPr>
    </w:p>
    <w:p w:rsidR="002F56E7" w:rsidRDefault="002F56E7">
      <w:pPr>
        <w:rPr>
          <w:b/>
          <w:sz w:val="20"/>
        </w:rPr>
      </w:pPr>
      <w:r>
        <w:rPr>
          <w:b/>
          <w:sz w:val="20"/>
        </w:rPr>
        <w:br w:type="page"/>
      </w:r>
    </w:p>
    <w:p w:rsidR="003E1AC6" w:rsidRDefault="003E1AC6" w:rsidP="00717998">
      <w:pPr>
        <w:spacing w:line="360" w:lineRule="auto"/>
        <w:rPr>
          <w:sz w:val="20"/>
        </w:rPr>
      </w:pPr>
      <w:r>
        <w:rPr>
          <w:b/>
          <w:sz w:val="20"/>
        </w:rPr>
        <w:lastRenderedPageBreak/>
        <w:t xml:space="preserve">Photo </w:t>
      </w:r>
      <w:r w:rsidR="00CF39CD">
        <w:rPr>
          <w:b/>
          <w:sz w:val="20"/>
        </w:rPr>
        <w:t>3</w:t>
      </w:r>
      <w:r>
        <w:rPr>
          <w:b/>
          <w:sz w:val="20"/>
        </w:rPr>
        <w:t xml:space="preserve">:  </w:t>
      </w:r>
      <w:r w:rsidR="00DC6A2C">
        <w:rPr>
          <w:sz w:val="20"/>
        </w:rPr>
        <w:t xml:space="preserve">The </w:t>
      </w:r>
      <w:r w:rsidR="007A3461">
        <w:rPr>
          <w:sz w:val="20"/>
        </w:rPr>
        <w:t xml:space="preserve">cool kids, </w:t>
      </w:r>
      <w:r w:rsidR="00F04D44">
        <w:rPr>
          <w:sz w:val="20"/>
        </w:rPr>
        <w:t>drinking beers</w:t>
      </w:r>
      <w:r w:rsidR="007A3461">
        <w:rPr>
          <w:sz w:val="20"/>
        </w:rPr>
        <w:t xml:space="preserve"> in the back</w:t>
      </w:r>
      <w:r w:rsidR="00F04D44">
        <w:rPr>
          <w:sz w:val="20"/>
        </w:rPr>
        <w:t xml:space="preserve"> of the room</w:t>
      </w:r>
      <w:r w:rsidR="007A3461">
        <w:rPr>
          <w:sz w:val="20"/>
        </w:rPr>
        <w:t xml:space="preserve">: Colin </w:t>
      </w:r>
      <w:proofErr w:type="spellStart"/>
      <w:r w:rsidR="007A3461">
        <w:rPr>
          <w:sz w:val="20"/>
        </w:rPr>
        <w:t>Wescott</w:t>
      </w:r>
      <w:proofErr w:type="spellEnd"/>
      <w:r w:rsidR="007A3461">
        <w:rPr>
          <w:sz w:val="20"/>
        </w:rPr>
        <w:t>, Chris McCombs, and Jason Trujillo</w:t>
      </w:r>
      <w:r w:rsidR="00887508">
        <w:rPr>
          <w:sz w:val="20"/>
        </w:rPr>
        <w:t>.</w:t>
      </w:r>
    </w:p>
    <w:p w:rsidR="003E1AC6" w:rsidRDefault="00F04D44" w:rsidP="00F04D44">
      <w:pPr>
        <w:spacing w:line="360" w:lineRule="auto"/>
        <w:jc w:val="center"/>
        <w:rPr>
          <w:sz w:val="20"/>
        </w:rPr>
      </w:pPr>
      <w:r>
        <w:rPr>
          <w:noProof/>
          <w:sz w:val="20"/>
        </w:rPr>
        <w:drawing>
          <wp:inline distT="0" distB="0" distL="0" distR="0">
            <wp:extent cx="2852928" cy="2139696"/>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4.JPG"/>
                    <pic:cNvPicPr/>
                  </pic:nvPicPr>
                  <pic:blipFill>
                    <a:blip r:embed="rId10" cstate="email">
                      <a:extLst>
                        <a:ext uri="{28A0092B-C50C-407E-A947-70E740481C1C}">
                          <a14:useLocalDpi xmlns:a14="http://schemas.microsoft.com/office/drawing/2010/main"/>
                        </a:ext>
                      </a:extLst>
                    </a:blip>
                    <a:stretch>
                      <a:fillRect/>
                    </a:stretch>
                  </pic:blipFill>
                  <pic:spPr>
                    <a:xfrm>
                      <a:off x="0" y="0"/>
                      <a:ext cx="2852928" cy="2139696"/>
                    </a:xfrm>
                    <a:prstGeom prst="rect">
                      <a:avLst/>
                    </a:prstGeom>
                  </pic:spPr>
                </pic:pic>
              </a:graphicData>
            </a:graphic>
          </wp:inline>
        </w:drawing>
      </w:r>
    </w:p>
    <w:p w:rsidR="00F04D44" w:rsidRDefault="00F04D44" w:rsidP="00386CF1">
      <w:pPr>
        <w:spacing w:line="360" w:lineRule="auto"/>
        <w:rPr>
          <w:b/>
          <w:sz w:val="20"/>
        </w:rPr>
      </w:pPr>
    </w:p>
    <w:p w:rsidR="003E1AC6" w:rsidRDefault="003E1AC6" w:rsidP="00386CF1">
      <w:pPr>
        <w:spacing w:line="360" w:lineRule="auto"/>
        <w:rPr>
          <w:sz w:val="20"/>
        </w:rPr>
      </w:pPr>
      <w:r>
        <w:rPr>
          <w:b/>
          <w:sz w:val="20"/>
        </w:rPr>
        <w:t xml:space="preserve">Photo </w:t>
      </w:r>
      <w:r w:rsidR="00F04D44">
        <w:rPr>
          <w:b/>
          <w:sz w:val="20"/>
        </w:rPr>
        <w:t>4</w:t>
      </w:r>
      <w:r>
        <w:rPr>
          <w:b/>
          <w:sz w:val="20"/>
        </w:rPr>
        <w:t xml:space="preserve">:  </w:t>
      </w:r>
      <w:r w:rsidR="00DC6A2C">
        <w:rPr>
          <w:sz w:val="20"/>
        </w:rPr>
        <w:t xml:space="preserve">Finn Knudsen presenting </w:t>
      </w:r>
      <w:r w:rsidR="00F04D44">
        <w:rPr>
          <w:sz w:val="20"/>
        </w:rPr>
        <w:t>Anders Nielsen</w:t>
      </w:r>
      <w:r w:rsidR="00DC6A2C">
        <w:rPr>
          <w:sz w:val="20"/>
        </w:rPr>
        <w:t xml:space="preserve"> with his mug</w:t>
      </w:r>
      <w:r w:rsidR="00C42D7E" w:rsidRPr="00C42D7E">
        <w:rPr>
          <w:sz w:val="20"/>
        </w:rPr>
        <w:t>.</w:t>
      </w:r>
    </w:p>
    <w:p w:rsidR="003E1AC6" w:rsidRDefault="00F04D44" w:rsidP="006C6165">
      <w:pPr>
        <w:spacing w:line="360" w:lineRule="auto"/>
        <w:jc w:val="center"/>
        <w:rPr>
          <w:sz w:val="20"/>
        </w:rPr>
      </w:pPr>
      <w:r>
        <w:rPr>
          <w:noProof/>
          <w:sz w:val="20"/>
        </w:rPr>
        <w:drawing>
          <wp:inline distT="0" distB="0" distL="0" distR="0">
            <wp:extent cx="2852928" cy="2139696"/>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8.JPG"/>
                    <pic:cNvPicPr/>
                  </pic:nvPicPr>
                  <pic:blipFill>
                    <a:blip r:embed="rId11" cstate="email">
                      <a:extLst>
                        <a:ext uri="{BEBA8EAE-BF5A-486C-A8C5-ECC9F3942E4B}">
                          <a14:imgProps xmlns:a14="http://schemas.microsoft.com/office/drawing/2010/main">
                            <a14:imgLayer r:embed="rId12">
                              <a14:imgEffect>
                                <a14:brightnessContrast bright="40000" contrast="20000"/>
                              </a14:imgEffect>
                            </a14:imgLayer>
                          </a14:imgProps>
                        </a:ext>
                        <a:ext uri="{28A0092B-C50C-407E-A947-70E740481C1C}">
                          <a14:useLocalDpi xmlns:a14="http://schemas.microsoft.com/office/drawing/2010/main"/>
                        </a:ext>
                      </a:extLst>
                    </a:blip>
                    <a:stretch>
                      <a:fillRect/>
                    </a:stretch>
                  </pic:blipFill>
                  <pic:spPr>
                    <a:xfrm>
                      <a:off x="0" y="0"/>
                      <a:ext cx="2852928" cy="2139696"/>
                    </a:xfrm>
                    <a:prstGeom prst="rect">
                      <a:avLst/>
                    </a:prstGeom>
                  </pic:spPr>
                </pic:pic>
              </a:graphicData>
            </a:graphic>
          </wp:inline>
        </w:drawing>
      </w:r>
    </w:p>
    <w:p w:rsidR="00C42D7E" w:rsidRDefault="00C42D7E" w:rsidP="00C42D7E">
      <w:pPr>
        <w:spacing w:line="360" w:lineRule="auto"/>
        <w:rPr>
          <w:sz w:val="20"/>
        </w:rPr>
      </w:pPr>
      <w:r>
        <w:rPr>
          <w:b/>
          <w:sz w:val="20"/>
        </w:rPr>
        <w:t xml:space="preserve">Photo </w:t>
      </w:r>
      <w:r w:rsidR="00F04D44">
        <w:rPr>
          <w:b/>
          <w:sz w:val="20"/>
        </w:rPr>
        <w:t>5</w:t>
      </w:r>
      <w:r>
        <w:rPr>
          <w:b/>
          <w:sz w:val="20"/>
        </w:rPr>
        <w:t>:</w:t>
      </w:r>
      <w:r w:rsidR="00F04D44">
        <w:rPr>
          <w:b/>
          <w:sz w:val="20"/>
        </w:rPr>
        <w:t xml:space="preserve"> </w:t>
      </w:r>
      <w:r w:rsidR="00F04D44">
        <w:rPr>
          <w:sz w:val="20"/>
        </w:rPr>
        <w:t>Perry Dickerson and Armando Calderon, trading tickets before the raffle, a time honored Rocky Mountain District tradition</w:t>
      </w:r>
      <w:r>
        <w:rPr>
          <w:sz w:val="20"/>
        </w:rPr>
        <w:t>.</w:t>
      </w:r>
    </w:p>
    <w:p w:rsidR="00C42D7E" w:rsidRPr="001824C5" w:rsidRDefault="00F04D44" w:rsidP="00C42D7E">
      <w:pPr>
        <w:spacing w:line="360" w:lineRule="auto"/>
        <w:jc w:val="center"/>
        <w:rPr>
          <w:sz w:val="20"/>
        </w:rPr>
      </w:pPr>
      <w:r>
        <w:rPr>
          <w:noProof/>
          <w:sz w:val="20"/>
        </w:rPr>
        <w:drawing>
          <wp:inline distT="0" distB="0" distL="0" distR="0">
            <wp:extent cx="2852928" cy="2139696"/>
            <wp:effectExtent l="0" t="0" r="508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6.JPG"/>
                    <pic:cNvPicPr/>
                  </pic:nvPicPr>
                  <pic:blipFill>
                    <a:blip r:embed="rId13" cstate="email">
                      <a:extLst>
                        <a:ext uri="{28A0092B-C50C-407E-A947-70E740481C1C}">
                          <a14:useLocalDpi xmlns:a14="http://schemas.microsoft.com/office/drawing/2010/main"/>
                        </a:ext>
                      </a:extLst>
                    </a:blip>
                    <a:stretch>
                      <a:fillRect/>
                    </a:stretch>
                  </pic:blipFill>
                  <pic:spPr>
                    <a:xfrm>
                      <a:off x="0" y="0"/>
                      <a:ext cx="2852928" cy="2139696"/>
                    </a:xfrm>
                    <a:prstGeom prst="rect">
                      <a:avLst/>
                    </a:prstGeom>
                  </pic:spPr>
                </pic:pic>
              </a:graphicData>
            </a:graphic>
          </wp:inline>
        </w:drawing>
      </w:r>
    </w:p>
    <w:sectPr w:rsidR="00C42D7E" w:rsidRPr="001824C5" w:rsidSect="00503C45">
      <w:headerReference w:type="default" r:id="rId14"/>
      <w:footerReference w:type="default" r:id="rId15"/>
      <w:pgSz w:w="12240" w:h="15840" w:code="1"/>
      <w:pgMar w:top="1152" w:right="1440" w:bottom="576" w:left="1800" w:header="720" w:footer="18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15E5" w:rsidRDefault="008C15E5" w:rsidP="00B32574">
      <w:r>
        <w:separator/>
      </w:r>
    </w:p>
  </w:endnote>
  <w:endnote w:type="continuationSeparator" w:id="0">
    <w:p w:rsidR="008C15E5" w:rsidRDefault="008C15E5" w:rsidP="00B32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Book Antiqua">
    <w:altName w:val="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D3F" w:rsidRPr="00B32574" w:rsidRDefault="00D95D3F" w:rsidP="00B32574">
    <w:pPr>
      <w:pStyle w:val="Footer"/>
      <w:pBdr>
        <w:top w:val="single" w:sz="4" w:space="1" w:color="auto"/>
      </w:pBdr>
      <w:jc w:val="center"/>
      <w:rPr>
        <w:sz w:val="16"/>
        <w:szCs w:val="16"/>
      </w:rPr>
    </w:pPr>
  </w:p>
  <w:p w:rsidR="00D95D3F" w:rsidRDefault="00D95D3F" w:rsidP="00B32574">
    <w:pPr>
      <w:pStyle w:val="Footer"/>
      <w:jc w:val="center"/>
    </w:pPr>
    <w:r w:rsidRPr="00B32574">
      <w:rPr>
        <w:rFonts w:ascii="Book Antiqua" w:hAnsi="Book Antiqua"/>
        <w:sz w:val="18"/>
        <w:szCs w:val="18"/>
      </w:rPr>
      <w:t xml:space="preserve">Page </w:t>
    </w:r>
    <w:r w:rsidRPr="00B32574">
      <w:rPr>
        <w:rFonts w:ascii="Book Antiqua" w:hAnsi="Book Antiqua"/>
        <w:b/>
        <w:sz w:val="18"/>
        <w:szCs w:val="18"/>
      </w:rPr>
      <w:fldChar w:fldCharType="begin"/>
    </w:r>
    <w:r w:rsidRPr="00B32574">
      <w:rPr>
        <w:rFonts w:ascii="Book Antiqua" w:hAnsi="Book Antiqua"/>
        <w:b/>
        <w:sz w:val="18"/>
        <w:szCs w:val="18"/>
      </w:rPr>
      <w:instrText xml:space="preserve"> PAGE </w:instrText>
    </w:r>
    <w:r w:rsidRPr="00B32574">
      <w:rPr>
        <w:rFonts w:ascii="Book Antiqua" w:hAnsi="Book Antiqua"/>
        <w:b/>
        <w:sz w:val="18"/>
        <w:szCs w:val="18"/>
      </w:rPr>
      <w:fldChar w:fldCharType="separate"/>
    </w:r>
    <w:r w:rsidR="00390BED">
      <w:rPr>
        <w:rFonts w:ascii="Book Antiqua" w:hAnsi="Book Antiqua"/>
        <w:b/>
        <w:noProof/>
        <w:sz w:val="18"/>
        <w:szCs w:val="18"/>
      </w:rPr>
      <w:t>3</w:t>
    </w:r>
    <w:r w:rsidRPr="00B32574">
      <w:rPr>
        <w:rFonts w:ascii="Book Antiqua" w:hAnsi="Book Antiqua"/>
        <w:b/>
        <w:sz w:val="18"/>
        <w:szCs w:val="18"/>
      </w:rPr>
      <w:fldChar w:fldCharType="end"/>
    </w:r>
    <w:r w:rsidRPr="00B32574">
      <w:rPr>
        <w:rFonts w:ascii="Book Antiqua" w:hAnsi="Book Antiqua"/>
        <w:sz w:val="18"/>
        <w:szCs w:val="18"/>
      </w:rPr>
      <w:t xml:space="preserve"> of </w:t>
    </w:r>
    <w:r w:rsidRPr="00B32574">
      <w:rPr>
        <w:rFonts w:ascii="Book Antiqua" w:hAnsi="Book Antiqua"/>
        <w:b/>
        <w:sz w:val="18"/>
        <w:szCs w:val="18"/>
      </w:rPr>
      <w:fldChar w:fldCharType="begin"/>
    </w:r>
    <w:r w:rsidRPr="00B32574">
      <w:rPr>
        <w:rFonts w:ascii="Book Antiqua" w:hAnsi="Book Antiqua"/>
        <w:b/>
        <w:sz w:val="18"/>
        <w:szCs w:val="18"/>
      </w:rPr>
      <w:instrText xml:space="preserve"> NUMPAGES  </w:instrText>
    </w:r>
    <w:r w:rsidRPr="00B32574">
      <w:rPr>
        <w:rFonts w:ascii="Book Antiqua" w:hAnsi="Book Antiqua"/>
        <w:b/>
        <w:sz w:val="18"/>
        <w:szCs w:val="18"/>
      </w:rPr>
      <w:fldChar w:fldCharType="separate"/>
    </w:r>
    <w:r w:rsidR="00390BED">
      <w:rPr>
        <w:rFonts w:ascii="Book Antiqua" w:hAnsi="Book Antiqua"/>
        <w:b/>
        <w:noProof/>
        <w:sz w:val="18"/>
        <w:szCs w:val="18"/>
      </w:rPr>
      <w:t>4</w:t>
    </w:r>
    <w:r w:rsidRPr="00B32574">
      <w:rPr>
        <w:rFonts w:ascii="Book Antiqua" w:hAnsi="Book Antiqua"/>
        <w:b/>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15E5" w:rsidRDefault="008C15E5" w:rsidP="00B32574">
      <w:r>
        <w:separator/>
      </w:r>
    </w:p>
  </w:footnote>
  <w:footnote w:type="continuationSeparator" w:id="0">
    <w:p w:rsidR="008C15E5" w:rsidRDefault="008C15E5" w:rsidP="00B325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D3F" w:rsidRDefault="00D95D3F" w:rsidP="00B32574">
    <w:pPr>
      <w:spacing w:line="360" w:lineRule="auto"/>
      <w:jc w:val="center"/>
      <w:rPr>
        <w:b/>
        <w:sz w:val="20"/>
      </w:rPr>
    </w:pPr>
    <w:r>
      <w:rPr>
        <w:noProof/>
      </w:rPr>
      <w:drawing>
        <wp:anchor distT="0" distB="0" distL="114300" distR="114300" simplePos="0" relativeHeight="251657728" behindDoc="1" locked="0" layoutInCell="1" allowOverlap="1" wp14:anchorId="0AE06B07" wp14:editId="5E76AE27">
          <wp:simplePos x="0" y="0"/>
          <wp:positionH relativeFrom="column">
            <wp:align>center</wp:align>
          </wp:positionH>
          <wp:positionV relativeFrom="paragraph">
            <wp:posOffset>0</wp:posOffset>
          </wp:positionV>
          <wp:extent cx="713105" cy="530860"/>
          <wp:effectExtent l="0" t="0" r="0" b="2540"/>
          <wp:wrapTight wrapText="bothSides">
            <wp:wrapPolygon edited="0">
              <wp:start x="0" y="0"/>
              <wp:lineTo x="0" y="20928"/>
              <wp:lineTo x="20773" y="20928"/>
              <wp:lineTo x="20773" y="0"/>
              <wp:lineTo x="0" y="0"/>
            </wp:wrapPolygon>
          </wp:wrapTight>
          <wp:docPr id="1" name="Picture 1" descr="MBAA logo bit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BAA logo bitma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3105" cy="530860"/>
                  </a:xfrm>
                  <a:prstGeom prst="rect">
                    <a:avLst/>
                  </a:prstGeom>
                  <a:noFill/>
                </pic:spPr>
              </pic:pic>
            </a:graphicData>
          </a:graphic>
          <wp14:sizeRelH relativeFrom="page">
            <wp14:pctWidth>0</wp14:pctWidth>
          </wp14:sizeRelH>
          <wp14:sizeRelV relativeFrom="page">
            <wp14:pctHeight>0</wp14:pctHeight>
          </wp14:sizeRelV>
        </wp:anchor>
      </w:drawing>
    </w:r>
  </w:p>
  <w:p w:rsidR="00D95D3F" w:rsidRDefault="00D95D3F" w:rsidP="00B32574">
    <w:pPr>
      <w:spacing w:line="360" w:lineRule="auto"/>
      <w:jc w:val="center"/>
      <w:rPr>
        <w:b/>
        <w:sz w:val="20"/>
      </w:rPr>
    </w:pPr>
  </w:p>
  <w:p w:rsidR="00D95D3F" w:rsidRDefault="00D95D3F" w:rsidP="00B32574">
    <w:pPr>
      <w:spacing w:line="360" w:lineRule="auto"/>
      <w:jc w:val="center"/>
      <w:rPr>
        <w:b/>
        <w:sz w:val="20"/>
      </w:rPr>
    </w:pPr>
  </w:p>
  <w:p w:rsidR="00D95D3F" w:rsidRPr="006B1C2F" w:rsidRDefault="00D95D3F" w:rsidP="00B32574">
    <w:pPr>
      <w:spacing w:line="360" w:lineRule="auto"/>
      <w:jc w:val="center"/>
      <w:rPr>
        <w:sz w:val="20"/>
      </w:rPr>
    </w:pPr>
    <w:r w:rsidRPr="006B1C2F">
      <w:rPr>
        <w:b/>
        <w:sz w:val="20"/>
      </w:rPr>
      <w:t>MBAA District Rocky Mountain Press Release</w:t>
    </w:r>
  </w:p>
  <w:p w:rsidR="00D95D3F" w:rsidRPr="00FB705A" w:rsidRDefault="00016E34" w:rsidP="00FB705A">
    <w:pPr>
      <w:pBdr>
        <w:bottom w:val="single" w:sz="4" w:space="1" w:color="auto"/>
      </w:pBdr>
      <w:spacing w:line="360" w:lineRule="auto"/>
      <w:jc w:val="center"/>
      <w:rPr>
        <w:b/>
        <w:sz w:val="20"/>
      </w:rPr>
    </w:pPr>
    <w:r>
      <w:rPr>
        <w:b/>
        <w:sz w:val="20"/>
      </w:rPr>
      <w:t>April</w:t>
    </w:r>
    <w:r w:rsidR="00D95D3F">
      <w:rPr>
        <w:b/>
        <w:sz w:val="20"/>
      </w:rPr>
      <w:t xml:space="preserve"> 2012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11B9"/>
    <w:rsid w:val="00016E34"/>
    <w:rsid w:val="000225F4"/>
    <w:rsid w:val="00054FE0"/>
    <w:rsid w:val="000573D5"/>
    <w:rsid w:val="0007072B"/>
    <w:rsid w:val="00070DC9"/>
    <w:rsid w:val="00097D8A"/>
    <w:rsid w:val="000C0FCB"/>
    <w:rsid w:val="000C1888"/>
    <w:rsid w:val="000D21FF"/>
    <w:rsid w:val="000E074D"/>
    <w:rsid w:val="000F1058"/>
    <w:rsid w:val="000F5B16"/>
    <w:rsid w:val="000F7882"/>
    <w:rsid w:val="00103034"/>
    <w:rsid w:val="001100CF"/>
    <w:rsid w:val="0011026B"/>
    <w:rsid w:val="001108D3"/>
    <w:rsid w:val="00145567"/>
    <w:rsid w:val="00166921"/>
    <w:rsid w:val="001771A7"/>
    <w:rsid w:val="001824C5"/>
    <w:rsid w:val="001B3057"/>
    <w:rsid w:val="001C74C0"/>
    <w:rsid w:val="001D3815"/>
    <w:rsid w:val="001F623D"/>
    <w:rsid w:val="00213641"/>
    <w:rsid w:val="00214663"/>
    <w:rsid w:val="0022032D"/>
    <w:rsid w:val="00233D06"/>
    <w:rsid w:val="002367D2"/>
    <w:rsid w:val="00245E0E"/>
    <w:rsid w:val="00266EB1"/>
    <w:rsid w:val="00270EB2"/>
    <w:rsid w:val="00281730"/>
    <w:rsid w:val="002825A3"/>
    <w:rsid w:val="002901CC"/>
    <w:rsid w:val="002E10D7"/>
    <w:rsid w:val="002F06BE"/>
    <w:rsid w:val="002F5177"/>
    <w:rsid w:val="002F56E7"/>
    <w:rsid w:val="00313FAE"/>
    <w:rsid w:val="00331041"/>
    <w:rsid w:val="00360116"/>
    <w:rsid w:val="003762FA"/>
    <w:rsid w:val="00385934"/>
    <w:rsid w:val="00386CF1"/>
    <w:rsid w:val="00390BED"/>
    <w:rsid w:val="003A32D0"/>
    <w:rsid w:val="003B5135"/>
    <w:rsid w:val="003E1AC6"/>
    <w:rsid w:val="003E33B9"/>
    <w:rsid w:val="003E7F40"/>
    <w:rsid w:val="004000AF"/>
    <w:rsid w:val="00401691"/>
    <w:rsid w:val="004038C1"/>
    <w:rsid w:val="00440E7A"/>
    <w:rsid w:val="004411B9"/>
    <w:rsid w:val="00472FDB"/>
    <w:rsid w:val="004847DA"/>
    <w:rsid w:val="00487162"/>
    <w:rsid w:val="004A1269"/>
    <w:rsid w:val="004B59F6"/>
    <w:rsid w:val="004D16A1"/>
    <w:rsid w:val="004E5A4B"/>
    <w:rsid w:val="00503C45"/>
    <w:rsid w:val="00535069"/>
    <w:rsid w:val="00557E91"/>
    <w:rsid w:val="00567A3E"/>
    <w:rsid w:val="005700F3"/>
    <w:rsid w:val="005D2F20"/>
    <w:rsid w:val="0060786F"/>
    <w:rsid w:val="00607C7D"/>
    <w:rsid w:val="00632CDA"/>
    <w:rsid w:val="00663ED1"/>
    <w:rsid w:val="00672C8B"/>
    <w:rsid w:val="00673493"/>
    <w:rsid w:val="00685015"/>
    <w:rsid w:val="00697AB7"/>
    <w:rsid w:val="006A1233"/>
    <w:rsid w:val="006B1C2F"/>
    <w:rsid w:val="006C6165"/>
    <w:rsid w:val="006D26E0"/>
    <w:rsid w:val="006D3AEF"/>
    <w:rsid w:val="006E5246"/>
    <w:rsid w:val="00700E00"/>
    <w:rsid w:val="00701953"/>
    <w:rsid w:val="00704970"/>
    <w:rsid w:val="007070A2"/>
    <w:rsid w:val="00717998"/>
    <w:rsid w:val="007262C4"/>
    <w:rsid w:val="00737065"/>
    <w:rsid w:val="0074445F"/>
    <w:rsid w:val="007506AC"/>
    <w:rsid w:val="00762071"/>
    <w:rsid w:val="007762D5"/>
    <w:rsid w:val="007A3461"/>
    <w:rsid w:val="007C792F"/>
    <w:rsid w:val="007D7A4D"/>
    <w:rsid w:val="007E6AF9"/>
    <w:rsid w:val="00830A8F"/>
    <w:rsid w:val="008435FA"/>
    <w:rsid w:val="008440E0"/>
    <w:rsid w:val="008451F1"/>
    <w:rsid w:val="008522A0"/>
    <w:rsid w:val="00857426"/>
    <w:rsid w:val="008657CA"/>
    <w:rsid w:val="00887508"/>
    <w:rsid w:val="00897E92"/>
    <w:rsid w:val="008B2695"/>
    <w:rsid w:val="008C0C8A"/>
    <w:rsid w:val="008C15E5"/>
    <w:rsid w:val="008C602B"/>
    <w:rsid w:val="008E2A32"/>
    <w:rsid w:val="008F5DBB"/>
    <w:rsid w:val="00927CD4"/>
    <w:rsid w:val="00935F83"/>
    <w:rsid w:val="00953EF0"/>
    <w:rsid w:val="0095643A"/>
    <w:rsid w:val="0095671E"/>
    <w:rsid w:val="00980236"/>
    <w:rsid w:val="009A7C9E"/>
    <w:rsid w:val="009F35C5"/>
    <w:rsid w:val="00A10875"/>
    <w:rsid w:val="00A24E81"/>
    <w:rsid w:val="00A30E31"/>
    <w:rsid w:val="00A4124A"/>
    <w:rsid w:val="00A4161D"/>
    <w:rsid w:val="00A768DB"/>
    <w:rsid w:val="00A82A4E"/>
    <w:rsid w:val="00AA7B41"/>
    <w:rsid w:val="00AE2D6F"/>
    <w:rsid w:val="00B32574"/>
    <w:rsid w:val="00B460C0"/>
    <w:rsid w:val="00B642B7"/>
    <w:rsid w:val="00B648E0"/>
    <w:rsid w:val="00BA591C"/>
    <w:rsid w:val="00BB7329"/>
    <w:rsid w:val="00BC7ADF"/>
    <w:rsid w:val="00BD3FA4"/>
    <w:rsid w:val="00BF7D8B"/>
    <w:rsid w:val="00C11100"/>
    <w:rsid w:val="00C17FBC"/>
    <w:rsid w:val="00C21F0B"/>
    <w:rsid w:val="00C25CF8"/>
    <w:rsid w:val="00C35FC3"/>
    <w:rsid w:val="00C36D9B"/>
    <w:rsid w:val="00C42D7E"/>
    <w:rsid w:val="00C57043"/>
    <w:rsid w:val="00C635E7"/>
    <w:rsid w:val="00C75351"/>
    <w:rsid w:val="00CC327B"/>
    <w:rsid w:val="00CC4E94"/>
    <w:rsid w:val="00CD0786"/>
    <w:rsid w:val="00CE7C2E"/>
    <w:rsid w:val="00CF39CD"/>
    <w:rsid w:val="00D05F97"/>
    <w:rsid w:val="00D061E1"/>
    <w:rsid w:val="00D20315"/>
    <w:rsid w:val="00D220D4"/>
    <w:rsid w:val="00D555E3"/>
    <w:rsid w:val="00D55EC9"/>
    <w:rsid w:val="00D95D3F"/>
    <w:rsid w:val="00DA6B10"/>
    <w:rsid w:val="00DB3DE0"/>
    <w:rsid w:val="00DC6A2C"/>
    <w:rsid w:val="00DE1C58"/>
    <w:rsid w:val="00DE76D3"/>
    <w:rsid w:val="00DF47DE"/>
    <w:rsid w:val="00E00263"/>
    <w:rsid w:val="00E231ED"/>
    <w:rsid w:val="00E84303"/>
    <w:rsid w:val="00EA03F5"/>
    <w:rsid w:val="00EC06CF"/>
    <w:rsid w:val="00EC315D"/>
    <w:rsid w:val="00EC5C54"/>
    <w:rsid w:val="00EF6899"/>
    <w:rsid w:val="00F04D44"/>
    <w:rsid w:val="00F17BA0"/>
    <w:rsid w:val="00F204B9"/>
    <w:rsid w:val="00F24003"/>
    <w:rsid w:val="00F25284"/>
    <w:rsid w:val="00F37B22"/>
    <w:rsid w:val="00F40471"/>
    <w:rsid w:val="00F54C17"/>
    <w:rsid w:val="00F8743C"/>
    <w:rsid w:val="00F9067A"/>
    <w:rsid w:val="00F960C6"/>
    <w:rsid w:val="00FB29C2"/>
    <w:rsid w:val="00FB705A"/>
    <w:rsid w:val="00FD4BC1"/>
    <w:rsid w:val="00FE2586"/>
    <w:rsid w:val="00FE35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C2E"/>
    <w:rPr>
      <w:rFonts w:ascii="Arial" w:hAnsi="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rsid w:val="008440E0"/>
    <w:rPr>
      <w:rFonts w:ascii="Tahoma" w:hAnsi="Tahoma" w:cs="Tahoma"/>
      <w:sz w:val="16"/>
      <w:szCs w:val="16"/>
    </w:rPr>
  </w:style>
  <w:style w:type="character" w:customStyle="1" w:styleId="BalloonTextChar">
    <w:name w:val="Balloon Text Char"/>
    <w:basedOn w:val="DefaultParagraphFont"/>
    <w:link w:val="BalloonText"/>
    <w:uiPriority w:val="99"/>
    <w:locked/>
    <w:rsid w:val="008440E0"/>
    <w:rPr>
      <w:rFonts w:ascii="Tahoma" w:hAnsi="Tahoma" w:cs="Tahoma"/>
      <w:sz w:val="16"/>
      <w:szCs w:val="16"/>
    </w:rPr>
  </w:style>
  <w:style w:type="paragraph" w:styleId="NormalWeb">
    <w:name w:val="Normal (Web)"/>
    <w:basedOn w:val="Normal"/>
    <w:uiPriority w:val="99"/>
    <w:rsid w:val="00672C8B"/>
    <w:pPr>
      <w:spacing w:before="100" w:beforeAutospacing="1" w:after="100" w:afterAutospacing="1"/>
    </w:pPr>
    <w:rPr>
      <w:rFonts w:ascii="Times New Roman" w:hAnsi="Times New Roman"/>
      <w:szCs w:val="24"/>
    </w:rPr>
  </w:style>
  <w:style w:type="paragraph" w:styleId="Header">
    <w:name w:val="header"/>
    <w:basedOn w:val="Normal"/>
    <w:link w:val="HeaderChar"/>
    <w:uiPriority w:val="99"/>
    <w:rsid w:val="00B32574"/>
    <w:pPr>
      <w:tabs>
        <w:tab w:val="center" w:pos="4680"/>
        <w:tab w:val="right" w:pos="9360"/>
      </w:tabs>
    </w:pPr>
  </w:style>
  <w:style w:type="character" w:customStyle="1" w:styleId="HeaderChar">
    <w:name w:val="Header Char"/>
    <w:basedOn w:val="DefaultParagraphFont"/>
    <w:link w:val="Header"/>
    <w:uiPriority w:val="99"/>
    <w:locked/>
    <w:rsid w:val="00B32574"/>
    <w:rPr>
      <w:rFonts w:ascii="Arial" w:hAnsi="Arial" w:cs="Times New Roman"/>
      <w:sz w:val="24"/>
    </w:rPr>
  </w:style>
  <w:style w:type="paragraph" w:styleId="Footer">
    <w:name w:val="footer"/>
    <w:basedOn w:val="Normal"/>
    <w:link w:val="FooterChar"/>
    <w:uiPriority w:val="99"/>
    <w:rsid w:val="00B32574"/>
    <w:pPr>
      <w:tabs>
        <w:tab w:val="center" w:pos="4680"/>
        <w:tab w:val="right" w:pos="9360"/>
      </w:tabs>
    </w:pPr>
  </w:style>
  <w:style w:type="character" w:customStyle="1" w:styleId="FooterChar">
    <w:name w:val="Footer Char"/>
    <w:basedOn w:val="DefaultParagraphFont"/>
    <w:link w:val="Footer"/>
    <w:uiPriority w:val="99"/>
    <w:locked/>
    <w:rsid w:val="00B32574"/>
    <w:rPr>
      <w:rFonts w:ascii="Arial" w:hAnsi="Arial" w:cs="Times New Roman"/>
      <w:sz w:val="24"/>
    </w:rPr>
  </w:style>
  <w:style w:type="paragraph" w:styleId="NoSpacing">
    <w:name w:val="No Spacing"/>
    <w:uiPriority w:val="1"/>
    <w:qFormat/>
    <w:rsid w:val="00070DC9"/>
    <w:rPr>
      <w:rFonts w:eastAsia="SimSun"/>
      <w:sz w:val="24"/>
      <w:szCs w:val="24"/>
      <w:lang w:val="da-DK"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C2E"/>
    <w:rPr>
      <w:rFonts w:ascii="Arial" w:hAnsi="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rsid w:val="008440E0"/>
    <w:rPr>
      <w:rFonts w:ascii="Tahoma" w:hAnsi="Tahoma" w:cs="Tahoma"/>
      <w:sz w:val="16"/>
      <w:szCs w:val="16"/>
    </w:rPr>
  </w:style>
  <w:style w:type="character" w:customStyle="1" w:styleId="BalloonTextChar">
    <w:name w:val="Balloon Text Char"/>
    <w:basedOn w:val="DefaultParagraphFont"/>
    <w:link w:val="BalloonText"/>
    <w:uiPriority w:val="99"/>
    <w:locked/>
    <w:rsid w:val="008440E0"/>
    <w:rPr>
      <w:rFonts w:ascii="Tahoma" w:hAnsi="Tahoma" w:cs="Tahoma"/>
      <w:sz w:val="16"/>
      <w:szCs w:val="16"/>
    </w:rPr>
  </w:style>
  <w:style w:type="paragraph" w:styleId="NormalWeb">
    <w:name w:val="Normal (Web)"/>
    <w:basedOn w:val="Normal"/>
    <w:uiPriority w:val="99"/>
    <w:rsid w:val="00672C8B"/>
    <w:pPr>
      <w:spacing w:before="100" w:beforeAutospacing="1" w:after="100" w:afterAutospacing="1"/>
    </w:pPr>
    <w:rPr>
      <w:rFonts w:ascii="Times New Roman" w:hAnsi="Times New Roman"/>
      <w:szCs w:val="24"/>
    </w:rPr>
  </w:style>
  <w:style w:type="paragraph" w:styleId="Header">
    <w:name w:val="header"/>
    <w:basedOn w:val="Normal"/>
    <w:link w:val="HeaderChar"/>
    <w:uiPriority w:val="99"/>
    <w:rsid w:val="00B32574"/>
    <w:pPr>
      <w:tabs>
        <w:tab w:val="center" w:pos="4680"/>
        <w:tab w:val="right" w:pos="9360"/>
      </w:tabs>
    </w:pPr>
  </w:style>
  <w:style w:type="character" w:customStyle="1" w:styleId="HeaderChar">
    <w:name w:val="Header Char"/>
    <w:basedOn w:val="DefaultParagraphFont"/>
    <w:link w:val="Header"/>
    <w:uiPriority w:val="99"/>
    <w:locked/>
    <w:rsid w:val="00B32574"/>
    <w:rPr>
      <w:rFonts w:ascii="Arial" w:hAnsi="Arial" w:cs="Times New Roman"/>
      <w:sz w:val="24"/>
    </w:rPr>
  </w:style>
  <w:style w:type="paragraph" w:styleId="Footer">
    <w:name w:val="footer"/>
    <w:basedOn w:val="Normal"/>
    <w:link w:val="FooterChar"/>
    <w:uiPriority w:val="99"/>
    <w:rsid w:val="00B32574"/>
    <w:pPr>
      <w:tabs>
        <w:tab w:val="center" w:pos="4680"/>
        <w:tab w:val="right" w:pos="9360"/>
      </w:tabs>
    </w:pPr>
  </w:style>
  <w:style w:type="character" w:customStyle="1" w:styleId="FooterChar">
    <w:name w:val="Footer Char"/>
    <w:basedOn w:val="DefaultParagraphFont"/>
    <w:link w:val="Footer"/>
    <w:uiPriority w:val="99"/>
    <w:locked/>
    <w:rsid w:val="00B32574"/>
    <w:rPr>
      <w:rFonts w:ascii="Arial" w:hAnsi="Arial" w:cs="Times New Roman"/>
      <w:sz w:val="24"/>
    </w:rPr>
  </w:style>
  <w:style w:type="paragraph" w:styleId="NoSpacing">
    <w:name w:val="No Spacing"/>
    <w:uiPriority w:val="1"/>
    <w:qFormat/>
    <w:rsid w:val="00070DC9"/>
    <w:rPr>
      <w:rFonts w:eastAsia="SimSun"/>
      <w:sz w:val="24"/>
      <w:szCs w:val="24"/>
      <w:lang w:val="da-DK"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4563486">
      <w:marLeft w:val="0"/>
      <w:marRight w:val="0"/>
      <w:marTop w:val="0"/>
      <w:marBottom w:val="0"/>
      <w:divBdr>
        <w:top w:val="none" w:sz="0" w:space="0" w:color="auto"/>
        <w:left w:val="none" w:sz="0" w:space="0" w:color="auto"/>
        <w:bottom w:val="none" w:sz="0" w:space="0" w:color="auto"/>
        <w:right w:val="none" w:sz="0" w:space="0" w:color="auto"/>
      </w:divBdr>
    </w:div>
    <w:div w:id="474563487">
      <w:marLeft w:val="0"/>
      <w:marRight w:val="0"/>
      <w:marTop w:val="0"/>
      <w:marBottom w:val="0"/>
      <w:divBdr>
        <w:top w:val="none" w:sz="0" w:space="0" w:color="auto"/>
        <w:left w:val="none" w:sz="0" w:space="0" w:color="auto"/>
        <w:bottom w:val="none" w:sz="0" w:space="0" w:color="auto"/>
        <w:right w:val="none" w:sz="0" w:space="0" w:color="auto"/>
      </w:divBdr>
    </w:div>
    <w:div w:id="987856203">
      <w:bodyDiv w:val="1"/>
      <w:marLeft w:val="0"/>
      <w:marRight w:val="0"/>
      <w:marTop w:val="0"/>
      <w:marBottom w:val="0"/>
      <w:divBdr>
        <w:top w:val="none" w:sz="0" w:space="0" w:color="auto"/>
        <w:left w:val="none" w:sz="0" w:space="0" w:color="auto"/>
        <w:bottom w:val="none" w:sz="0" w:space="0" w:color="auto"/>
        <w:right w:val="none" w:sz="0" w:space="0" w:color="auto"/>
      </w:divBdr>
    </w:div>
    <w:div w:id="1532958760">
      <w:bodyDiv w:val="1"/>
      <w:marLeft w:val="0"/>
      <w:marRight w:val="0"/>
      <w:marTop w:val="0"/>
      <w:marBottom w:val="0"/>
      <w:divBdr>
        <w:top w:val="none" w:sz="0" w:space="0" w:color="auto"/>
        <w:left w:val="none" w:sz="0" w:space="0" w:color="auto"/>
        <w:bottom w:val="none" w:sz="0" w:space="0" w:color="auto"/>
        <w:right w:val="none" w:sz="0" w:space="0" w:color="auto"/>
      </w:divBdr>
    </w:div>
    <w:div w:id="161370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3" Type="http://schemas.microsoft.com/office/2007/relationships/stylesWithEffects" Target="stylesWithEffects.xml"/><Relationship Id="rId7" Type="http://schemas.openxmlformats.org/officeDocument/2006/relationships/endnotes" Target="endnotes.xml"/><Relationship Id="rId12" Type="http://schemas.microsoft.com/office/2007/relationships/hdphoto" Target="media/hdphoto1.wdp"/><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BDA3FF-72C3-4DC4-BB15-D1601AD11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4</Pages>
  <Words>916</Words>
  <Characters>5226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MBAA District Rocky Mountain Press Release</vt:lpstr>
    </vt:vector>
  </TitlesOfParts>
  <Company>New Belgium Brewing</Company>
  <LinksUpToDate>false</LinksUpToDate>
  <CharactersWithSpaces>6130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MBAA District Rocky Mountain Press Release</dc:title>
  <dc:creator>Lynn Presley</dc:creator>
  <cp:lastModifiedBy>Tamar Banner</cp:lastModifiedBy>
  <cp:revision>5</cp:revision>
  <cp:lastPrinted>2009-08-25T14:58:00Z</cp:lastPrinted>
  <dcterms:created xsi:type="dcterms:W3CDTF">2012-04-15T09:17:00Z</dcterms:created>
  <dcterms:modified xsi:type="dcterms:W3CDTF">2012-04-15T10:23:00Z</dcterms:modified>
</cp:coreProperties>
</file>